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2025. gada 03. marts</w:t>
      </w:r>
      <w:r w:rsidR="003F754F" w:rsidRPr="005842C7">
        <w:rPr>
          <w:szCs w:val="24"/>
          <w:u w:val="none"/>
        </w:rPr>
        <w:t xml:space="preserve"> </w:t>
      </w:r>
    </w:p>
    <w:p w:rsidR="003F754F" w:rsidRPr="005842C7" w:rsidRDefault="00000000" w:rsidP="003F754F">
      <w:pPr>
        <w:rPr>
          <w:szCs w:val="24"/>
          <w:u w:val="none"/>
        </w:rPr>
      </w:pPr>
      <w:r>
        <w:rPr>
          <w:szCs w:val="24"/>
          <w:u w:val="none"/>
        </w:rPr>
        <w:t>S</w:t>
      </w:r>
      <w:r w:rsidRPr="005842C7">
        <w:rPr>
          <w:szCs w:val="24"/>
          <w:u w:val="none"/>
        </w:rPr>
        <w:t>ēdi atklāj plkst.</w:t>
      </w:r>
      <w:r w:rsidRPr="00485B25">
        <w:rPr>
          <w:szCs w:val="24"/>
          <w:u w:val="none"/>
        </w:rPr>
        <w:t xml:space="preserve"> </w:t>
      </w:r>
      <w:r w:rsidRPr="00485B25">
        <w:rPr>
          <w:u w:val="none"/>
        </w:rPr>
        <w:t xml:space="preserve"> </w:t>
      </w:r>
      <w:r w:rsidR="00485B25" w:rsidRPr="00485B25">
        <w:rPr>
          <w:u w:val="none"/>
        </w:rPr>
        <w:t>17.00</w:t>
      </w:r>
    </w:p>
    <w:p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CC0BDC">
      <w:pPr>
        <w:spacing w:before="60"/>
        <w:ind w:left="284" w:hanging="284"/>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grozījumiem Limbažu novada domes 2024. gada 19. decembra lēmumā “Par Limbažu novada teritorijas plānojuma 1.redakcijas nodošanu publiskai apspriešanai un institūciju atzinumu saņemšanai”</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2024. gada 19. decembra lēmumā “Par Limbažu novada teritorijas plānojuma 1.redakcijas nodošanu publiskai apspriešanai un institūciju atzinumu saņemšanai”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Veikt grozījumus Limbažu novada domes 2024. gada 19. decembra lēmumu Nr. 911 “Par Limbažu novada teritorijas plānojuma 1.redakcijas nodošanu publiskai apspriešanai un institūciju atzinumu saņemšanai” (protokols Nr.22, 5) 2.punkta pirmo teikumu izsakot šādā redakcijā:  </w:t>
      </w:r>
    </w:p>
    <w:p w:rsidR="001059AB" w:rsidRDefault="00000000" w:rsidP="0017084D">
      <w:pPr>
        <w:rPr>
          <w:u w:val="none"/>
        </w:rPr>
      </w:pPr>
      <w:r>
        <w:rPr>
          <w:noProof/>
          <w:u w:val="none"/>
        </w:rPr>
        <w:t xml:space="preserve">“Noteikt publiskās apspriešanas termiņu 8 nedēļas.” </w:t>
      </w:r>
    </w:p>
    <w:p w:rsidR="0017084D" w:rsidRDefault="00000000" w:rsidP="0017084D">
      <w:pPr>
        <w:rPr>
          <w:u w:val="none"/>
        </w:rPr>
      </w:pPr>
      <w:r>
        <w:rPr>
          <w:noProof/>
          <w:u w:val="none"/>
        </w:rPr>
        <w:t>2.</w:t>
      </w:r>
      <w:r>
        <w:rPr>
          <w:noProof/>
          <w:u w:val="none"/>
        </w:rPr>
        <w:tab/>
        <w:t>Uzdot Sabiedrisko attiecību nodaļai nodrošināt informācijas par Limbažu novada teritorijas plānojuma 1.redakcijas publiskās apspriešanas termiņa pagarināšanu publicēšanu.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000000" w:rsidP="000C7638">
      <w:r>
        <w:rPr>
          <w:szCs w:val="24"/>
          <w:u w:val="none"/>
        </w:rPr>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BE6" w:rsidRDefault="00F64BE6">
      <w:r>
        <w:separator/>
      </w:r>
    </w:p>
  </w:endnote>
  <w:endnote w:type="continuationSeparator" w:id="0">
    <w:p w:rsidR="00F64BE6" w:rsidRDefault="00F6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BE6" w:rsidRDefault="00F64BE6">
      <w:r>
        <w:separator/>
      </w:r>
    </w:p>
  </w:footnote>
  <w:footnote w:type="continuationSeparator" w:id="0">
    <w:p w:rsidR="00F64BE6" w:rsidRDefault="00F6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059AB"/>
    <w:rsid w:val="00114990"/>
    <w:rsid w:val="00156F62"/>
    <w:rsid w:val="0016506D"/>
    <w:rsid w:val="0017084D"/>
    <w:rsid w:val="001849D2"/>
    <w:rsid w:val="00193DB9"/>
    <w:rsid w:val="001C7258"/>
    <w:rsid w:val="001D3758"/>
    <w:rsid w:val="001D3C2D"/>
    <w:rsid w:val="00203C2F"/>
    <w:rsid w:val="00247FAC"/>
    <w:rsid w:val="00300F9D"/>
    <w:rsid w:val="0032517B"/>
    <w:rsid w:val="00360A3B"/>
    <w:rsid w:val="00366EF4"/>
    <w:rsid w:val="003F754F"/>
    <w:rsid w:val="00440890"/>
    <w:rsid w:val="00475ADB"/>
    <w:rsid w:val="00485B25"/>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3403E"/>
    <w:rsid w:val="00984D3F"/>
    <w:rsid w:val="009D784D"/>
    <w:rsid w:val="00AD0DAC"/>
    <w:rsid w:val="00AE5FCA"/>
    <w:rsid w:val="00AF498F"/>
    <w:rsid w:val="00B0004F"/>
    <w:rsid w:val="00B03844"/>
    <w:rsid w:val="00B25634"/>
    <w:rsid w:val="00B309A6"/>
    <w:rsid w:val="00B8478D"/>
    <w:rsid w:val="00C50FC7"/>
    <w:rsid w:val="00C72FCA"/>
    <w:rsid w:val="00CC0BDC"/>
    <w:rsid w:val="00CD368B"/>
    <w:rsid w:val="00D316F2"/>
    <w:rsid w:val="00D64CA5"/>
    <w:rsid w:val="00DC5C49"/>
    <w:rsid w:val="00E61EDA"/>
    <w:rsid w:val="00F05BE8"/>
    <w:rsid w:val="00F64BE6"/>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0AD8BD"/>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3</cp:revision>
  <dcterms:created xsi:type="dcterms:W3CDTF">2025-03-03T12:02:00Z</dcterms:created>
  <dcterms:modified xsi:type="dcterms:W3CDTF">2025-03-03T12:02:00Z</dcterms:modified>
</cp:coreProperties>
</file>